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2：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地理科学学院201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7</w:t>
      </w:r>
      <w:r>
        <w:rPr>
          <w:rFonts w:hint="eastAsia" w:ascii="黑体" w:hAnsi="黑体" w:eastAsia="黑体" w:cs="黑体"/>
          <w:b/>
          <w:sz w:val="30"/>
          <w:szCs w:val="30"/>
        </w:rPr>
        <w:t>—201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8</w:t>
      </w:r>
      <w:r>
        <w:rPr>
          <w:rFonts w:hint="eastAsia" w:ascii="黑体" w:hAnsi="黑体" w:eastAsia="黑体" w:cs="黑体"/>
          <w:b/>
          <w:sz w:val="30"/>
          <w:szCs w:val="30"/>
        </w:rPr>
        <w:t>学年第二学期实习任务一览表</w:t>
      </w:r>
    </w:p>
    <w:tbl>
      <w:tblPr>
        <w:tblStyle w:val="14"/>
        <w:tblW w:w="83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836"/>
        <w:gridCol w:w="2013"/>
        <w:gridCol w:w="1060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83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实习课程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专业、班级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人数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人文地理学综合实习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级地科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cstheme="minorBidi"/>
                <w:sz w:val="21"/>
                <w:szCs w:val="21"/>
                <w:lang w:val="en-US" w:eastAsia="zh-CN"/>
              </w:rPr>
              <w:t>124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颜俊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2</w:t>
            </w:r>
          </w:p>
        </w:tc>
        <w:tc>
          <w:tcPr>
            <w:tcW w:w="28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专业</w:t>
            </w:r>
            <w:r>
              <w:rPr>
                <w:rFonts w:hint="eastAsia"/>
                <w:szCs w:val="21"/>
              </w:rPr>
              <w:t>综合实习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级人文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47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颜俊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3</w:t>
            </w:r>
          </w:p>
        </w:tc>
        <w:tc>
          <w:tcPr>
            <w:tcW w:w="28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GIS综合实习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级地信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张兴国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9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1"/>
              </w:rPr>
              <w:t>4</w:t>
            </w:r>
          </w:p>
        </w:tc>
        <w:tc>
          <w:tcPr>
            <w:tcW w:w="2836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1"/>
              </w:rPr>
              <w:t>植物与土壤实习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级地科</w:t>
            </w:r>
          </w:p>
        </w:tc>
        <w:tc>
          <w:tcPr>
            <w:tcW w:w="106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1"/>
                <w:lang w:val="en-US" w:eastAsia="zh-CN"/>
              </w:rPr>
              <w:t>126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周红升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8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土壤地理学和植物地理学实习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级自然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51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周红升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8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居住区规划实习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级人文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52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翟慧敏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8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遥感野外判图与矢量化实习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级地信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63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张兴国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9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1"/>
              </w:rPr>
              <w:t>8</w:t>
            </w:r>
          </w:p>
        </w:tc>
        <w:tc>
          <w:tcPr>
            <w:tcW w:w="2836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1"/>
              </w:rPr>
              <w:t>地质与地貌实习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级地科</w:t>
            </w:r>
          </w:p>
        </w:tc>
        <w:tc>
          <w:tcPr>
            <w:tcW w:w="106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1"/>
                <w:lang w:val="en-US" w:eastAsia="zh-CN"/>
              </w:rPr>
              <w:t>138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周红升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9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1"/>
              </w:rPr>
              <w:t>9</w:t>
            </w:r>
          </w:p>
        </w:tc>
        <w:tc>
          <w:tcPr>
            <w:tcW w:w="2836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1"/>
              </w:rPr>
              <w:t>气象与水文实习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17</w:t>
            </w:r>
            <w:r>
              <w:rPr>
                <w:rFonts w:hint="eastAsia"/>
                <w:szCs w:val="21"/>
              </w:rPr>
              <w:t>级地科</w:t>
            </w:r>
          </w:p>
        </w:tc>
        <w:tc>
          <w:tcPr>
            <w:tcW w:w="106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1"/>
                <w:lang w:val="en-US" w:eastAsia="zh-CN"/>
              </w:rPr>
              <w:t>138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周红升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8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地理学综合实习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级地信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47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周红升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8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测量学实习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级地信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47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施新程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8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自然地理学实习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级人文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50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周红升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28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数字测图实习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级人文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50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施新程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28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测量与地图学实习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级自然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施新程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9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1"/>
              </w:rPr>
              <w:t>15</w:t>
            </w:r>
          </w:p>
        </w:tc>
        <w:tc>
          <w:tcPr>
            <w:tcW w:w="2836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1"/>
              </w:rPr>
              <w:t>地质地貌实习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级自然</w:t>
            </w:r>
          </w:p>
        </w:tc>
        <w:tc>
          <w:tcPr>
            <w:tcW w:w="106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周红升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9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836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  <w:t>自然地理学实习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级测绘</w:t>
            </w:r>
          </w:p>
        </w:tc>
        <w:tc>
          <w:tcPr>
            <w:tcW w:w="106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施新程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9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836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FF0000"/>
                <w:sz w:val="21"/>
                <w:szCs w:val="21"/>
                <w:lang w:eastAsia="zh-CN"/>
              </w:rPr>
              <w:t>测量程序设计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FF0000"/>
                <w:szCs w:val="21"/>
              </w:rPr>
              <w:t>级测绘</w:t>
            </w:r>
          </w:p>
        </w:tc>
        <w:tc>
          <w:tcPr>
            <w:tcW w:w="106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FF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施新程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59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836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1"/>
              </w:rPr>
              <w:t>控制测量实习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级测绘</w:t>
            </w:r>
          </w:p>
        </w:tc>
        <w:tc>
          <w:tcPr>
            <w:tcW w:w="106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施新程</w:t>
            </w:r>
          </w:p>
        </w:tc>
      </w:tr>
    </w:tbl>
    <w:p>
      <w:pPr>
        <w:rPr>
          <w:rFonts w:hint="eastAsia" w:eastAsiaTheme="minorEastAsia"/>
          <w:b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84"/>
    <w:rsid w:val="000054AB"/>
    <w:rsid w:val="000166F6"/>
    <w:rsid w:val="00020E11"/>
    <w:rsid w:val="0005420C"/>
    <w:rsid w:val="00061325"/>
    <w:rsid w:val="00087292"/>
    <w:rsid w:val="00097A3B"/>
    <w:rsid w:val="000A7BFB"/>
    <w:rsid w:val="001A052D"/>
    <w:rsid w:val="0024535D"/>
    <w:rsid w:val="002B1F32"/>
    <w:rsid w:val="002B7078"/>
    <w:rsid w:val="002C2B93"/>
    <w:rsid w:val="002C3F52"/>
    <w:rsid w:val="00301F84"/>
    <w:rsid w:val="00354024"/>
    <w:rsid w:val="003818ED"/>
    <w:rsid w:val="00411B8B"/>
    <w:rsid w:val="004177A9"/>
    <w:rsid w:val="00431849"/>
    <w:rsid w:val="00475964"/>
    <w:rsid w:val="005227B8"/>
    <w:rsid w:val="00530088"/>
    <w:rsid w:val="005451B3"/>
    <w:rsid w:val="0057511D"/>
    <w:rsid w:val="00596A99"/>
    <w:rsid w:val="0061704F"/>
    <w:rsid w:val="00684BA3"/>
    <w:rsid w:val="006979C5"/>
    <w:rsid w:val="006D5A96"/>
    <w:rsid w:val="0074006C"/>
    <w:rsid w:val="00762652"/>
    <w:rsid w:val="007A590E"/>
    <w:rsid w:val="007F7BF6"/>
    <w:rsid w:val="00853327"/>
    <w:rsid w:val="00967659"/>
    <w:rsid w:val="00A5714B"/>
    <w:rsid w:val="00A63DE6"/>
    <w:rsid w:val="00AD5B3F"/>
    <w:rsid w:val="00B24DB2"/>
    <w:rsid w:val="00B4417D"/>
    <w:rsid w:val="00C741C9"/>
    <w:rsid w:val="00C82958"/>
    <w:rsid w:val="00CE4342"/>
    <w:rsid w:val="00D1137E"/>
    <w:rsid w:val="00D41AE9"/>
    <w:rsid w:val="00D504EC"/>
    <w:rsid w:val="00D56082"/>
    <w:rsid w:val="00DE66DC"/>
    <w:rsid w:val="00E568CF"/>
    <w:rsid w:val="00E57DF0"/>
    <w:rsid w:val="00F17331"/>
    <w:rsid w:val="00FD5B57"/>
    <w:rsid w:val="13BE5C2C"/>
    <w:rsid w:val="36151DA5"/>
    <w:rsid w:val="4ED674A1"/>
    <w:rsid w:val="61BD6B7C"/>
    <w:rsid w:val="695C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7"/>
    <w:qFormat/>
    <w:uiPriority w:val="0"/>
    <w:pPr>
      <w:spacing w:line="360" w:lineRule="auto"/>
      <w:ind w:firstLine="560" w:firstLineChars="200"/>
    </w:pPr>
    <w:rPr>
      <w:rFonts w:ascii="Times New Roman" w:hAnsi="Times New Roman" w:eastAsia="宋体" w:cs="Times New Roman"/>
      <w:sz w:val="28"/>
      <w:szCs w:val="24"/>
    </w:rPr>
  </w:style>
  <w:style w:type="paragraph" w:styleId="5">
    <w:name w:val="Plain Text"/>
    <w:basedOn w:val="1"/>
    <w:link w:val="2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Date"/>
    <w:basedOn w:val="1"/>
    <w:next w:val="1"/>
    <w:link w:val="23"/>
    <w:semiHidden/>
    <w:unhideWhenUsed/>
    <w:uiPriority w:val="99"/>
    <w:pPr>
      <w:ind w:left="100" w:leftChars="2500"/>
    </w:pPr>
  </w:style>
  <w:style w:type="paragraph" w:styleId="7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1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table" w:styleId="14">
    <w:name w:val="Table Grid"/>
    <w:basedOn w:val="1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1"/>
    <w:link w:val="9"/>
    <w:semiHidden/>
    <w:uiPriority w:val="99"/>
    <w:rPr>
      <w:sz w:val="18"/>
      <w:szCs w:val="18"/>
    </w:rPr>
  </w:style>
  <w:style w:type="character" w:customStyle="1" w:styleId="16">
    <w:name w:val="页脚 Char"/>
    <w:basedOn w:val="11"/>
    <w:link w:val="8"/>
    <w:semiHidden/>
    <w:qFormat/>
    <w:uiPriority w:val="99"/>
    <w:rPr>
      <w:sz w:val="18"/>
      <w:szCs w:val="18"/>
    </w:rPr>
  </w:style>
  <w:style w:type="character" w:customStyle="1" w:styleId="17">
    <w:name w:val="正文文本缩进 Char"/>
    <w:basedOn w:val="11"/>
    <w:link w:val="4"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8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纯文本 Char"/>
    <w:basedOn w:val="11"/>
    <w:link w:val="5"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批注框文本 Char"/>
    <w:basedOn w:val="11"/>
    <w:link w:val="7"/>
    <w:semiHidden/>
    <w:uiPriority w:val="99"/>
    <w:rPr>
      <w:sz w:val="18"/>
      <w:szCs w:val="18"/>
    </w:rPr>
  </w:style>
  <w:style w:type="character" w:customStyle="1" w:styleId="23">
    <w:name w:val="日期 Char"/>
    <w:basedOn w:val="11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7E6FBE-FF49-4D1C-B988-285A30C7B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1866</Words>
  <Characters>10637</Characters>
  <Lines>88</Lines>
  <Paragraphs>24</Paragraphs>
  <TotalTime>1</TotalTime>
  <ScaleCrop>false</ScaleCrop>
  <LinksUpToDate>false</LinksUpToDate>
  <CharactersWithSpaces>12479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2017-05-16T08:38:00Z</dcterms:created>
  <dc:creator>Sky123.Org</dc:creator>
  <cp:lastModifiedBy>紫水晶</cp:lastModifiedBy>
  <cp:lastPrinted>2017-05-18T02:22:00Z</cp:lastPrinted>
  <dcterms:modified xsi:type="dcterms:W3CDTF">2018-10-11T07:19:22Z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